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D8D" w:rsidRPr="005C1D8D" w:rsidRDefault="005C1D8D" w:rsidP="005C1D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5C1D8D">
        <w:rPr>
          <w:rFonts w:ascii="Times New Roman" w:hAnsi="Times New Roman" w:cs="Times New Roman"/>
          <w:b/>
          <w:sz w:val="24"/>
          <w:szCs w:val="24"/>
          <w:lang w:val="hy-AM"/>
        </w:rPr>
        <w:t xml:space="preserve">Մարդկային անվտանգության «Grassroots» ծրագրերին ուղղված </w:t>
      </w:r>
    </w:p>
    <w:p w:rsidR="005C1D8D" w:rsidRPr="005C1D8D" w:rsidRDefault="005C1D8D" w:rsidP="005C1D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5C1D8D">
        <w:rPr>
          <w:rFonts w:ascii="Times New Roman" w:hAnsi="Times New Roman" w:cs="Times New Roman"/>
          <w:b/>
          <w:sz w:val="24"/>
          <w:szCs w:val="24"/>
          <w:lang w:val="hy-AM"/>
        </w:rPr>
        <w:t xml:space="preserve">դրամաշնորհային աջակցության շրջանակներում </w:t>
      </w:r>
    </w:p>
    <w:p w:rsidR="005C1D8D" w:rsidRPr="005C1D8D" w:rsidRDefault="005C1D8D" w:rsidP="005C1D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hy-AM"/>
        </w:rPr>
      </w:pPr>
      <w:r w:rsidRPr="005C1D8D">
        <w:rPr>
          <w:rFonts w:ascii="Times New Roman" w:hAnsi="Times New Roman" w:cs="Times New Roman"/>
          <w:b/>
          <w:sz w:val="24"/>
          <w:szCs w:val="24"/>
          <w:lang w:val="hy-AM"/>
        </w:rPr>
        <w:t xml:space="preserve">կայացավ «Հայաստանի Հանրապետությունում նորածինների լսողության </w:t>
      </w:r>
      <w:r w:rsidR="003B293E">
        <w:rPr>
          <w:rFonts w:ascii="Times New Roman" w:hAnsi="Times New Roman" w:cs="Times New Roman"/>
          <w:b/>
          <w:sz w:val="24"/>
          <w:szCs w:val="24"/>
          <w:lang w:val="hy-AM"/>
        </w:rPr>
        <w:t xml:space="preserve">հետազոտման </w:t>
      </w:r>
      <w:r w:rsidRPr="005C1D8D">
        <w:rPr>
          <w:rFonts w:ascii="Times New Roman" w:hAnsi="Times New Roman" w:cs="Times New Roman"/>
          <w:b/>
          <w:sz w:val="24"/>
          <w:szCs w:val="24"/>
          <w:lang w:val="hy-AM"/>
        </w:rPr>
        <w:t>բարելավման» ծրագրի պայմանագրի ստորագրման արարողությունը</w:t>
      </w:r>
    </w:p>
    <w:p w:rsidR="00574304" w:rsidRPr="005C1D8D" w:rsidRDefault="00574304" w:rsidP="005C1D8D">
      <w:pPr>
        <w:spacing w:after="0"/>
        <w:rPr>
          <w:rFonts w:ascii="Sylfaen" w:hAnsi="Sylfaen"/>
          <w:lang w:val="hy-AM"/>
        </w:rPr>
      </w:pPr>
    </w:p>
    <w:p w:rsidR="00574304" w:rsidRPr="00A977B3" w:rsidRDefault="004728E4" w:rsidP="00797B02">
      <w:pPr>
        <w:spacing w:after="0" w:line="240" w:lineRule="auto"/>
        <w:ind w:firstLine="180"/>
        <w:jc w:val="both"/>
        <w:rPr>
          <w:lang w:val="hy-AM"/>
        </w:rPr>
      </w:pPr>
      <w:r w:rsidRPr="00A977B3">
        <w:rPr>
          <w:rFonts w:ascii="Sylfaen" w:hAnsi="Sylfaen"/>
          <w:lang w:val="hy-AM"/>
        </w:rPr>
        <w:t xml:space="preserve">2018 թվականի մարտի 14-ին Երևանում կայացավ </w:t>
      </w:r>
      <w:r w:rsidRPr="00A977B3">
        <w:rPr>
          <w:rFonts w:ascii="Times New Roman" w:hAnsi="Times New Roman" w:cs="Times New Roman"/>
          <w:sz w:val="24"/>
          <w:szCs w:val="24"/>
          <w:lang w:val="hy-AM"/>
        </w:rPr>
        <w:t xml:space="preserve">«Հայաստանի Հանրապետությունում նորածինների լսողության </w:t>
      </w:r>
      <w:r w:rsidR="003B293E">
        <w:rPr>
          <w:rFonts w:ascii="Times New Roman" w:hAnsi="Times New Roman" w:cs="Times New Roman"/>
          <w:sz w:val="24"/>
          <w:szCs w:val="24"/>
          <w:lang w:val="hy-AM"/>
        </w:rPr>
        <w:t xml:space="preserve">հետազոտման </w:t>
      </w:r>
      <w:r w:rsidRPr="00A977B3">
        <w:rPr>
          <w:rFonts w:ascii="Times New Roman" w:hAnsi="Times New Roman" w:cs="Times New Roman"/>
          <w:sz w:val="24"/>
          <w:szCs w:val="24"/>
          <w:lang w:val="hy-AM"/>
        </w:rPr>
        <w:t>բարելավման» ծրագրի պայմանագրի ստորագրման արարողությունը</w:t>
      </w:r>
      <w:r w:rsidRPr="00A977B3">
        <w:rPr>
          <w:rFonts w:ascii="Sylfaen" w:hAnsi="Sylfaen"/>
          <w:lang w:val="hy-AM"/>
        </w:rPr>
        <w:t xml:space="preserve">` </w:t>
      </w:r>
      <w:r w:rsidRPr="00A977B3">
        <w:rPr>
          <w:rFonts w:ascii="Times New Roman" w:hAnsi="Times New Roman" w:cs="Times New Roman"/>
          <w:sz w:val="24"/>
          <w:szCs w:val="24"/>
          <w:lang w:val="hy-AM"/>
        </w:rPr>
        <w:t xml:space="preserve">Մարդկային անվտանգության «Grassroots» ծրագրերին ուղղված դրամաշնորհային աջակցության շրջանակներում: Արարողությանը ներկա էին ՀՀ-ում Ճապոնիայի արտակարգ և լիազոր դեսպան պարոն Էյջի Տագուչին, ինչպես նաև «Հավատ» ՀԿ-ի համանախագահ տիկին Թամարա Մանուկյանը, ՀՀ Ազգային </w:t>
      </w:r>
      <w:r w:rsidR="000403AD">
        <w:rPr>
          <w:rFonts w:ascii="Times New Roman" w:hAnsi="Times New Roman" w:cs="Times New Roman"/>
          <w:sz w:val="24"/>
          <w:szCs w:val="24"/>
          <w:lang w:val="hy-AM"/>
        </w:rPr>
        <w:t>ժ</w:t>
      </w:r>
      <w:r w:rsidRPr="00A977B3">
        <w:rPr>
          <w:rFonts w:ascii="Times New Roman" w:hAnsi="Times New Roman" w:cs="Times New Roman"/>
          <w:sz w:val="24"/>
          <w:szCs w:val="24"/>
          <w:lang w:val="hy-AM"/>
        </w:rPr>
        <w:t>ողովի նախագահ պարոն Արա Բաբլոյանը, Մոր և մանկան խնամքի բաժանմունքի պետ տիկին Կարինե Դանիելյանը</w:t>
      </w:r>
      <w:r w:rsidR="00A977B3" w:rsidRPr="00A977B3">
        <w:rPr>
          <w:rFonts w:ascii="Times New Roman" w:hAnsi="Times New Roman" w:cs="Times New Roman"/>
          <w:sz w:val="24"/>
          <w:szCs w:val="24"/>
          <w:lang w:val="hy-AM"/>
        </w:rPr>
        <w:t>, «Սուրբ Աստվածամայր» բժշկական կենտրոնի տնօրեն պարոն Նիկոլայ Դալլաքյանը և այլ հյուրեր:</w:t>
      </w:r>
    </w:p>
    <w:p w:rsidR="00574304" w:rsidRPr="00797B02" w:rsidRDefault="00574304" w:rsidP="00574304">
      <w:pPr>
        <w:spacing w:after="0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CF0BAB" w:rsidRPr="00797B02" w:rsidRDefault="00A65BDE" w:rsidP="00BE666F">
      <w:pPr>
        <w:spacing w:after="0"/>
        <w:ind w:firstLine="180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797B02">
        <w:rPr>
          <w:rFonts w:ascii="Times New Roman" w:hAnsi="Times New Roman" w:cs="Times New Roman"/>
          <w:sz w:val="24"/>
          <w:szCs w:val="24"/>
          <w:lang w:val="hy-AM"/>
        </w:rPr>
        <w:t>Ծրագրի նպատակն է Հայաստանում ստեղծել լսողության ախտորոշման լիարժեք համակարգ` վաղ փուլում լսողության կորուստը բացահայտելու նպատակով</w:t>
      </w:r>
      <w:r w:rsidR="001B2BF3" w:rsidRPr="00797B02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BC7816" w:rsidRPr="00797B02">
        <w:rPr>
          <w:rFonts w:ascii="Times New Roman" w:hAnsi="Times New Roman" w:cs="Times New Roman"/>
          <w:sz w:val="24"/>
          <w:szCs w:val="24"/>
          <w:lang w:val="hy-AM"/>
        </w:rPr>
        <w:t>լսողության</w:t>
      </w:r>
      <w:r w:rsidR="00797B02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797B02" w:rsidRPr="00797B02">
        <w:rPr>
          <w:rFonts w:ascii="Times New Roman" w:hAnsi="Times New Roman" w:cs="Times New Roman"/>
          <w:shd w:val="clear" w:color="auto" w:fill="FFFFFF"/>
          <w:lang w:val="hy-AM"/>
        </w:rPr>
        <w:t>նորածնային սկրինինգ</w:t>
      </w:r>
      <w:r w:rsidR="00797B02">
        <w:rPr>
          <w:rFonts w:ascii="Times New Roman" w:hAnsi="Times New Roman" w:cs="Times New Roman"/>
          <w:shd w:val="clear" w:color="auto" w:fill="FFFFFF"/>
          <w:lang w:val="hy-AM"/>
        </w:rPr>
        <w:t>ի</w:t>
      </w:r>
      <w:r w:rsidR="00797B02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1B2BF3" w:rsidRPr="00797B02">
        <w:rPr>
          <w:rFonts w:ascii="Times New Roman" w:hAnsi="Times New Roman" w:cs="Times New Roman"/>
          <w:sz w:val="24"/>
          <w:szCs w:val="24"/>
          <w:lang w:val="hy-AM"/>
        </w:rPr>
        <w:t xml:space="preserve">սարքեր </w:t>
      </w:r>
      <w:r w:rsidR="003B293E" w:rsidRPr="00797B02">
        <w:rPr>
          <w:rFonts w:ascii="Times New Roman" w:hAnsi="Times New Roman" w:cs="Times New Roman"/>
          <w:sz w:val="24"/>
          <w:szCs w:val="24"/>
          <w:lang w:val="hy-AM"/>
        </w:rPr>
        <w:t xml:space="preserve">տրամադրելով </w:t>
      </w:r>
      <w:r w:rsidR="001B2BF3" w:rsidRPr="00797B02">
        <w:rPr>
          <w:rFonts w:ascii="Times New Roman" w:hAnsi="Times New Roman" w:cs="Times New Roman"/>
          <w:sz w:val="24"/>
          <w:szCs w:val="24"/>
          <w:lang w:val="hy-AM"/>
        </w:rPr>
        <w:t>21 ծննդատներին, որտեղ տարեկան</w:t>
      </w:r>
      <w:r w:rsidR="003B293E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1B2BF3" w:rsidRPr="00797B02">
        <w:rPr>
          <w:rFonts w:ascii="Times New Roman" w:hAnsi="Times New Roman" w:cs="Times New Roman"/>
          <w:sz w:val="24"/>
          <w:szCs w:val="24"/>
          <w:lang w:val="hy-AM"/>
        </w:rPr>
        <w:t xml:space="preserve">ծնվում է մոտ 20,000 երեխա (տարեկան ամբողջ ծնունդների թվի գրեթե կեսը): </w:t>
      </w:r>
      <w:r w:rsidR="003C089C" w:rsidRPr="00797B02">
        <w:rPr>
          <w:rFonts w:ascii="Times New Roman" w:hAnsi="Times New Roman" w:cs="Times New Roman"/>
          <w:sz w:val="24"/>
          <w:szCs w:val="24"/>
          <w:lang w:val="hy-AM"/>
        </w:rPr>
        <w:t xml:space="preserve">Տեսականորեն, 1000 երեխայից ամեն երրորդը ծնվում է լսողության բնածին խանգարումներով:  Հնարավոր դարձնելով լսողության կորստի բացահայտնումը վաղ փուլում և ժամանակին </w:t>
      </w:r>
      <w:r w:rsidR="003B293E">
        <w:rPr>
          <w:rFonts w:ascii="Times New Roman" w:hAnsi="Times New Roman" w:cs="Times New Roman"/>
          <w:sz w:val="24"/>
          <w:szCs w:val="24"/>
          <w:lang w:val="hy-AM"/>
        </w:rPr>
        <w:t xml:space="preserve">կատարվելիք </w:t>
      </w:r>
      <w:r w:rsidR="003C089C" w:rsidRPr="00797B02">
        <w:rPr>
          <w:rFonts w:ascii="Times New Roman" w:hAnsi="Times New Roman" w:cs="Times New Roman"/>
          <w:sz w:val="24"/>
          <w:szCs w:val="24"/>
          <w:lang w:val="hy-AM"/>
        </w:rPr>
        <w:t>միջամտությունը</w:t>
      </w:r>
      <w:r w:rsidR="003B293E">
        <w:rPr>
          <w:rFonts w:ascii="Times New Roman" w:hAnsi="Times New Roman" w:cs="Times New Roman"/>
          <w:sz w:val="24"/>
          <w:szCs w:val="24"/>
          <w:lang w:val="hy-AM"/>
        </w:rPr>
        <w:t xml:space="preserve">` </w:t>
      </w:r>
      <w:r w:rsidR="003C089C" w:rsidRPr="00797B02">
        <w:rPr>
          <w:rFonts w:ascii="Times New Roman" w:hAnsi="Times New Roman" w:cs="Times New Roman"/>
          <w:sz w:val="24"/>
          <w:szCs w:val="24"/>
          <w:lang w:val="hy-AM"/>
        </w:rPr>
        <w:t xml:space="preserve">հաշմանդամություն ունեղող </w:t>
      </w:r>
      <w:r w:rsidR="003C089C" w:rsidRPr="003B293E">
        <w:rPr>
          <w:rFonts w:ascii="Times New Roman" w:hAnsi="Times New Roman" w:cs="Times New Roman"/>
          <w:sz w:val="24"/>
          <w:szCs w:val="24"/>
          <w:lang w:val="hy-AM"/>
        </w:rPr>
        <w:t xml:space="preserve">երեխաների մի ստվար </w:t>
      </w:r>
      <w:r w:rsidR="003B293E" w:rsidRPr="003B293E">
        <w:rPr>
          <w:rFonts w:ascii="Times New Roman" w:hAnsi="Times New Roman" w:cs="Times New Roman"/>
          <w:sz w:val="24"/>
          <w:szCs w:val="24"/>
          <w:lang w:val="hy-AM"/>
        </w:rPr>
        <w:t>զանգված</w:t>
      </w:r>
      <w:r w:rsidR="003B293E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3C089C" w:rsidRPr="003B293E">
        <w:rPr>
          <w:rFonts w:ascii="Times New Roman" w:hAnsi="Times New Roman" w:cs="Times New Roman"/>
          <w:sz w:val="24"/>
          <w:szCs w:val="24"/>
          <w:lang w:val="hy-AM"/>
        </w:rPr>
        <w:t>կկարողանա</w:t>
      </w:r>
      <w:r w:rsidR="003C089C" w:rsidRPr="00797B02">
        <w:rPr>
          <w:rFonts w:ascii="Times New Roman" w:hAnsi="Times New Roman" w:cs="Times New Roman"/>
          <w:sz w:val="24"/>
          <w:szCs w:val="24"/>
          <w:lang w:val="hy-AM"/>
        </w:rPr>
        <w:t xml:space="preserve"> ներգրավվել հանրակ</w:t>
      </w:r>
      <w:r w:rsidR="00D7065F" w:rsidRPr="00797B02">
        <w:rPr>
          <w:rFonts w:ascii="Times New Roman" w:hAnsi="Times New Roman" w:cs="Times New Roman"/>
          <w:sz w:val="24"/>
          <w:szCs w:val="24"/>
          <w:lang w:val="hy-AM"/>
        </w:rPr>
        <w:t xml:space="preserve">րթական </w:t>
      </w:r>
      <w:r w:rsidR="003C089C" w:rsidRPr="00797B02">
        <w:rPr>
          <w:rFonts w:ascii="Times New Roman" w:hAnsi="Times New Roman" w:cs="Times New Roman"/>
          <w:sz w:val="24"/>
          <w:szCs w:val="24"/>
          <w:lang w:val="hy-AM"/>
        </w:rPr>
        <w:t>դպրոցներում` դրանով իսկ ճանապարհ հարթելով դառնալու հասարակության մի մաս</w:t>
      </w:r>
      <w:r w:rsidR="00D7065F" w:rsidRPr="00797B02">
        <w:rPr>
          <w:rFonts w:ascii="Times New Roman" w:hAnsi="Times New Roman" w:cs="Times New Roman"/>
          <w:sz w:val="24"/>
          <w:szCs w:val="24"/>
          <w:lang w:val="hy-AM"/>
        </w:rPr>
        <w:t xml:space="preserve">: Մինչ օրս </w:t>
      </w:r>
      <w:r w:rsidR="005957C8" w:rsidRPr="00797B02">
        <w:rPr>
          <w:rFonts w:ascii="Times New Roman" w:hAnsi="Times New Roman" w:cs="Times New Roman"/>
          <w:sz w:val="24"/>
          <w:szCs w:val="24"/>
          <w:lang w:val="hy-AM"/>
        </w:rPr>
        <w:t>25</w:t>
      </w:r>
      <w:r w:rsidR="00D7065F" w:rsidRPr="00797B02">
        <w:rPr>
          <w:rFonts w:ascii="Times New Roman" w:hAnsi="Times New Roman" w:cs="Times New Roman"/>
          <w:sz w:val="24"/>
          <w:szCs w:val="24"/>
          <w:lang w:val="hy-AM"/>
        </w:rPr>
        <w:t xml:space="preserve"> ծննդատներ (այսինքն</w:t>
      </w:r>
      <w:r w:rsidR="005957C8" w:rsidRPr="00797B02">
        <w:rPr>
          <w:rFonts w:ascii="Times New Roman" w:hAnsi="Times New Roman" w:cs="Times New Roman"/>
          <w:sz w:val="24"/>
          <w:szCs w:val="24"/>
          <w:lang w:val="hy-AM"/>
        </w:rPr>
        <w:t xml:space="preserve"> ≈ </w:t>
      </w:r>
      <w:r w:rsidR="00D7065F" w:rsidRPr="00797B02">
        <w:rPr>
          <w:rFonts w:ascii="Times New Roman" w:hAnsi="Times New Roman" w:cs="Times New Roman"/>
          <w:sz w:val="24"/>
          <w:szCs w:val="24"/>
          <w:lang w:val="hy-AM"/>
        </w:rPr>
        <w:t>22,000 երեխա/տարեկան</w:t>
      </w:r>
      <w:r w:rsidR="00D20C1B" w:rsidRPr="00797B02">
        <w:rPr>
          <w:rFonts w:ascii="Times New Roman" w:hAnsi="Times New Roman" w:cs="Times New Roman"/>
          <w:sz w:val="24"/>
          <w:szCs w:val="24"/>
          <w:lang w:val="hy-AM"/>
        </w:rPr>
        <w:t>)</w:t>
      </w:r>
      <w:r w:rsidR="00D7065F" w:rsidRPr="00797B02">
        <w:rPr>
          <w:rFonts w:ascii="Times New Roman" w:hAnsi="Times New Roman" w:cs="Times New Roman"/>
          <w:sz w:val="24"/>
          <w:szCs w:val="24"/>
          <w:lang w:val="hy-AM"/>
        </w:rPr>
        <w:t xml:space="preserve"> զինվել են նորածինների լսողության ախտորոշիչ սարքերով</w:t>
      </w:r>
      <w:r w:rsidR="00797B02" w:rsidRPr="00797B02">
        <w:rPr>
          <w:rFonts w:ascii="Times New Roman" w:hAnsi="Times New Roman" w:cs="Times New Roman"/>
          <w:sz w:val="24"/>
          <w:szCs w:val="24"/>
          <w:lang w:val="hy-AM"/>
        </w:rPr>
        <w:t xml:space="preserve">, որոնք ձեռք են բերվել Ճապոնիայի կառավարության և այլ դոնորների օժանդակության շնորհիվ: Այս ծրագրի շրջանակներում վերազինելով մնացած ծննդատները` Ճապոնիայի կավարությունը </w:t>
      </w:r>
      <w:r w:rsidR="003B293E">
        <w:rPr>
          <w:rFonts w:ascii="Times New Roman" w:hAnsi="Times New Roman" w:cs="Times New Roman"/>
          <w:sz w:val="24"/>
          <w:szCs w:val="24"/>
          <w:lang w:val="hy-AM"/>
        </w:rPr>
        <w:t xml:space="preserve">կնպաստի </w:t>
      </w:r>
      <w:r w:rsidR="00797B02" w:rsidRPr="00797B02">
        <w:rPr>
          <w:rFonts w:ascii="Times New Roman" w:hAnsi="Times New Roman" w:cs="Times New Roman"/>
          <w:sz w:val="24"/>
          <w:szCs w:val="24"/>
          <w:lang w:val="hy-AM"/>
        </w:rPr>
        <w:t xml:space="preserve">Հայաստանում լսողության խանգարման հետ կապված խնդիրների </w:t>
      </w:r>
      <w:r w:rsidR="003B293E">
        <w:rPr>
          <w:rFonts w:ascii="Times New Roman" w:hAnsi="Times New Roman" w:cs="Times New Roman"/>
          <w:sz w:val="24"/>
          <w:szCs w:val="24"/>
          <w:lang w:val="hy-AM"/>
        </w:rPr>
        <w:t xml:space="preserve">կարգավորմանը: </w:t>
      </w:r>
    </w:p>
    <w:p w:rsidR="00574304" w:rsidRPr="00797B02" w:rsidRDefault="00574304" w:rsidP="00574304">
      <w:pPr>
        <w:spacing w:after="0"/>
        <w:jc w:val="both"/>
        <w:rPr>
          <w:lang w:val="hy-AM"/>
        </w:rPr>
      </w:pPr>
    </w:p>
    <w:p w:rsidR="00574304" w:rsidRPr="003B293E" w:rsidRDefault="00222564" w:rsidP="003F67E0">
      <w:pPr>
        <w:tabs>
          <w:tab w:val="left" w:pos="2178"/>
        </w:tabs>
        <w:spacing w:after="0"/>
        <w:ind w:right="-360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222564">
        <w:rPr>
          <w:rFonts w:ascii="Times New Roman" w:hAnsi="Times New Roman" w:cs="Times New Roman"/>
          <w:b/>
          <w:sz w:val="24"/>
          <w:szCs w:val="24"/>
          <w:lang w:val="hy-AM"/>
        </w:rPr>
        <w:t>Ծրագրի անունը`</w:t>
      </w:r>
      <w:r w:rsidRPr="003B293E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222564">
        <w:rPr>
          <w:rFonts w:ascii="Times New Roman" w:hAnsi="Times New Roman" w:cs="Times New Roman"/>
          <w:sz w:val="24"/>
          <w:szCs w:val="24"/>
          <w:lang w:val="hy-AM"/>
        </w:rPr>
        <w:t xml:space="preserve">Հայաստանի Հանրապետությունում նորածինների լսողության </w:t>
      </w:r>
      <w:r w:rsidR="003B293E">
        <w:rPr>
          <w:rFonts w:ascii="Times New Roman" w:hAnsi="Times New Roman" w:cs="Times New Roman"/>
          <w:sz w:val="24"/>
          <w:szCs w:val="24"/>
          <w:lang w:val="hy-AM"/>
        </w:rPr>
        <w:t xml:space="preserve">հետազոտման </w:t>
      </w:r>
      <w:r w:rsidRPr="00222564">
        <w:rPr>
          <w:rFonts w:ascii="Times New Roman" w:hAnsi="Times New Roman" w:cs="Times New Roman"/>
          <w:sz w:val="24"/>
          <w:szCs w:val="24"/>
          <w:lang w:val="hy-AM"/>
        </w:rPr>
        <w:t>բարելավման ծրագիր</w:t>
      </w:r>
      <w:r w:rsidRPr="00222564">
        <w:rPr>
          <w:rFonts w:ascii="Times New Roman" w:hAnsi="Times New Roman" w:cs="Times New Roman"/>
          <w:b/>
          <w:sz w:val="24"/>
          <w:szCs w:val="24"/>
          <w:lang w:val="hy-AM"/>
        </w:rPr>
        <w:t xml:space="preserve"> </w:t>
      </w:r>
      <w:r w:rsidR="00574304" w:rsidRPr="003B293E">
        <w:rPr>
          <w:rFonts w:ascii="Times New Roman" w:hAnsi="Times New Roman" w:cs="Times New Roman"/>
          <w:sz w:val="24"/>
          <w:szCs w:val="24"/>
          <w:lang w:val="hy-AM"/>
        </w:rPr>
        <w:t>(</w:t>
      </w:r>
      <w:r w:rsidRPr="00222564">
        <w:rPr>
          <w:rFonts w:ascii="Times New Roman" w:hAnsi="Times New Roman" w:cs="Times New Roman"/>
          <w:sz w:val="24"/>
          <w:szCs w:val="24"/>
          <w:lang w:val="hy-AM"/>
        </w:rPr>
        <w:t>Հանրապետության ողջ տարածքով</w:t>
      </w:r>
      <w:r w:rsidR="00574304" w:rsidRPr="003B293E">
        <w:rPr>
          <w:rFonts w:ascii="Times New Roman" w:hAnsi="Times New Roman" w:cs="Times New Roman"/>
          <w:sz w:val="24"/>
          <w:szCs w:val="24"/>
          <w:lang w:val="hy-AM"/>
        </w:rPr>
        <w:t>)</w:t>
      </w:r>
    </w:p>
    <w:p w:rsidR="00815A24" w:rsidRPr="00836227" w:rsidRDefault="00222564" w:rsidP="00574304">
      <w:pPr>
        <w:tabs>
          <w:tab w:val="left" w:pos="216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222564">
        <w:rPr>
          <w:rFonts w:ascii="Times New Roman" w:hAnsi="Times New Roman" w:cs="Times New Roman"/>
          <w:b/>
          <w:sz w:val="24"/>
          <w:szCs w:val="24"/>
          <w:lang w:val="hy-AM"/>
        </w:rPr>
        <w:t>Շահառու`</w:t>
      </w:r>
      <w:r w:rsidRPr="00836227">
        <w:rPr>
          <w:rFonts w:ascii="Times New Roman" w:hAnsi="Times New Roman" w:cs="Times New Roman"/>
          <w:sz w:val="24"/>
          <w:szCs w:val="24"/>
          <w:lang w:val="hy-AM"/>
        </w:rPr>
        <w:t xml:space="preserve"> «</w:t>
      </w:r>
      <w:r w:rsidRPr="00222564">
        <w:rPr>
          <w:rFonts w:ascii="Times New Roman" w:hAnsi="Times New Roman" w:cs="Times New Roman"/>
          <w:sz w:val="24"/>
          <w:szCs w:val="24"/>
          <w:lang w:val="hy-AM"/>
        </w:rPr>
        <w:t>Հավատ</w:t>
      </w:r>
      <w:r w:rsidRPr="00836227">
        <w:rPr>
          <w:rFonts w:ascii="Times New Roman" w:hAnsi="Times New Roman" w:cs="Times New Roman"/>
          <w:sz w:val="24"/>
          <w:szCs w:val="24"/>
          <w:lang w:val="hy-AM"/>
        </w:rPr>
        <w:t>»</w:t>
      </w:r>
      <w:r w:rsidRPr="00222564">
        <w:rPr>
          <w:rFonts w:ascii="Times New Roman" w:hAnsi="Times New Roman" w:cs="Times New Roman"/>
          <w:sz w:val="24"/>
          <w:szCs w:val="24"/>
          <w:lang w:val="hy-AM"/>
        </w:rPr>
        <w:t xml:space="preserve"> ՀԿ</w:t>
      </w:r>
    </w:p>
    <w:p w:rsidR="00574304" w:rsidRPr="00836227" w:rsidRDefault="00222564" w:rsidP="00574304">
      <w:pPr>
        <w:tabs>
          <w:tab w:val="left" w:pos="216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222564">
        <w:rPr>
          <w:rFonts w:ascii="Times New Roman" w:hAnsi="Times New Roman" w:cs="Times New Roman"/>
          <w:b/>
          <w:sz w:val="24"/>
          <w:szCs w:val="24"/>
          <w:lang w:val="hy-AM"/>
        </w:rPr>
        <w:t>Դրամաշնորհի չափը`</w:t>
      </w:r>
      <w:r w:rsidRPr="00836227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7F0B9D" w:rsidRPr="00836227">
        <w:rPr>
          <w:rFonts w:ascii="Times New Roman" w:hAnsi="Times New Roman" w:cs="Times New Roman"/>
          <w:sz w:val="24"/>
          <w:szCs w:val="24"/>
          <w:lang w:val="hy-AM"/>
        </w:rPr>
        <w:t>90,667</w:t>
      </w:r>
      <w:r w:rsidRPr="00222564">
        <w:rPr>
          <w:rFonts w:ascii="Times New Roman" w:hAnsi="Times New Roman" w:cs="Times New Roman"/>
          <w:sz w:val="24"/>
          <w:szCs w:val="24"/>
          <w:lang w:val="hy-AM"/>
        </w:rPr>
        <w:t xml:space="preserve"> ԱՄՆ դոլար</w:t>
      </w:r>
      <w:r w:rsidRPr="00836227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="00574304" w:rsidRPr="00836227">
        <w:rPr>
          <w:rFonts w:ascii="Times New Roman" w:hAnsi="Times New Roman" w:cs="Times New Roman"/>
          <w:sz w:val="24"/>
          <w:szCs w:val="24"/>
          <w:lang w:val="hy-AM"/>
        </w:rPr>
        <w:t>(</w:t>
      </w:r>
      <w:r w:rsidR="007F0B9D" w:rsidRPr="00836227">
        <w:rPr>
          <w:rFonts w:ascii="Times New Roman" w:hAnsi="Times New Roman" w:cs="Times New Roman"/>
          <w:sz w:val="24"/>
          <w:szCs w:val="24"/>
          <w:lang w:val="hy-AM"/>
        </w:rPr>
        <w:t>9,973,370</w:t>
      </w:r>
      <w:r w:rsidRPr="00222564">
        <w:rPr>
          <w:rFonts w:ascii="Times New Roman" w:hAnsi="Times New Roman" w:cs="Times New Roman"/>
          <w:sz w:val="24"/>
          <w:szCs w:val="24"/>
          <w:lang w:val="hy-AM"/>
        </w:rPr>
        <w:t xml:space="preserve"> ճապոնական յեն</w:t>
      </w:r>
      <w:r w:rsidR="00574304" w:rsidRPr="00836227">
        <w:rPr>
          <w:rFonts w:ascii="Times New Roman" w:hAnsi="Times New Roman" w:cs="Times New Roman"/>
          <w:sz w:val="24"/>
          <w:szCs w:val="24"/>
          <w:lang w:val="hy-AM"/>
        </w:rPr>
        <w:t>)</w:t>
      </w:r>
    </w:p>
    <w:p w:rsidR="00574304" w:rsidRPr="00836227" w:rsidRDefault="00222564" w:rsidP="00574304">
      <w:pPr>
        <w:tabs>
          <w:tab w:val="left" w:pos="216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222564">
        <w:rPr>
          <w:rFonts w:ascii="Times New Roman" w:hAnsi="Times New Roman" w:cs="Times New Roman"/>
          <w:b/>
          <w:sz w:val="24"/>
          <w:szCs w:val="24"/>
          <w:lang w:val="hy-AM"/>
        </w:rPr>
        <w:t>Դրամաշնորհի պայմանագրի ստորագրման ամսաթիվը`</w:t>
      </w:r>
      <w:r w:rsidRPr="00836227">
        <w:rPr>
          <w:rFonts w:ascii="Times New Roman" w:hAnsi="Times New Roman" w:cs="Times New Roman"/>
          <w:sz w:val="24"/>
          <w:szCs w:val="24"/>
          <w:lang w:val="hy-AM"/>
        </w:rPr>
        <w:t xml:space="preserve"> </w:t>
      </w:r>
      <w:r w:rsidRPr="00222564">
        <w:rPr>
          <w:rFonts w:ascii="Times New Roman" w:hAnsi="Times New Roman" w:cs="Times New Roman"/>
          <w:sz w:val="24"/>
          <w:szCs w:val="24"/>
          <w:lang w:val="hy-AM"/>
        </w:rPr>
        <w:t>Մարտի 14, 2018</w:t>
      </w:r>
    </w:p>
    <w:p w:rsidR="00CA0DD4" w:rsidRPr="00836227" w:rsidRDefault="00CA0DD4" w:rsidP="00CA0DD4">
      <w:pPr>
        <w:spacing w:after="0"/>
        <w:jc w:val="both"/>
        <w:rPr>
          <w:lang w:val="hy-AM"/>
        </w:rPr>
      </w:pPr>
    </w:p>
    <w:p w:rsidR="00CA0DD4" w:rsidRDefault="00CA0DD4" w:rsidP="00CA0DD4">
      <w:pPr>
        <w:tabs>
          <w:tab w:val="left" w:pos="4950"/>
          <w:tab w:val="left" w:pos="9180"/>
        </w:tabs>
        <w:spacing w:after="0"/>
        <w:ind w:firstLine="720"/>
        <w:jc w:val="both"/>
      </w:pPr>
      <w:r>
        <w:rPr>
          <w:noProof/>
          <w:lang w:eastAsia="en-US"/>
        </w:rPr>
        <w:drawing>
          <wp:inline distT="0" distB="0" distL="0" distR="0">
            <wp:extent cx="2352675" cy="1562100"/>
            <wp:effectExtent l="0" t="0" r="9525" b="0"/>
            <wp:docPr id="12" name="図 12" descr="IMG_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0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US"/>
        </w:rPr>
        <w:drawing>
          <wp:inline distT="0" distB="0" distL="0" distR="0">
            <wp:extent cx="2352675" cy="1562100"/>
            <wp:effectExtent l="0" t="0" r="9525" b="0"/>
            <wp:docPr id="11" name="図 11" descr="IMG_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0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US"/>
        </w:rPr>
        <w:drawing>
          <wp:inline distT="0" distB="0" distL="0" distR="0" wp14:anchorId="248FC3DE" wp14:editId="3A59D8DE">
            <wp:extent cx="2333625" cy="1562100"/>
            <wp:effectExtent l="0" t="0" r="9525" b="0"/>
            <wp:docPr id="10" name="図 10" descr="C:\Users\d14577\AppData\Local\Microsoft\Windows\INetCache\Content.Word\IMG_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14577\AppData\Local\Microsoft\Windows\INetCache\Content.Word\IMG_5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D4" w:rsidRPr="00613219" w:rsidRDefault="00C602EE" w:rsidP="00CA0DD4">
      <w:pPr>
        <w:tabs>
          <w:tab w:val="left" w:pos="4950"/>
          <w:tab w:val="left" w:pos="9162"/>
        </w:tabs>
        <w:spacing w:after="0"/>
        <w:ind w:firstLine="720"/>
        <w:jc w:val="both"/>
        <w:rPr>
          <w:sz w:val="20"/>
          <w:lang w:val="hy-AM"/>
        </w:rPr>
      </w:pPr>
      <w:r w:rsidRPr="00613219">
        <w:rPr>
          <w:rFonts w:ascii="Times New Roman" w:hAnsi="Times New Roman" w:cs="Times New Roman"/>
          <w:sz w:val="18"/>
          <w:szCs w:val="18"/>
          <w:lang w:val="hy-AM"/>
        </w:rPr>
        <w:t xml:space="preserve">   </w:t>
      </w:r>
      <w:r w:rsidR="00613219">
        <w:rPr>
          <w:rFonts w:ascii="Times New Roman" w:hAnsi="Times New Roman" w:cs="Times New Roman"/>
          <w:sz w:val="18"/>
          <w:szCs w:val="18"/>
          <w:lang w:val="hy-AM"/>
        </w:rPr>
        <w:t xml:space="preserve">      </w:t>
      </w:r>
      <w:r w:rsidRPr="00613219">
        <w:rPr>
          <w:rFonts w:ascii="Times New Roman" w:hAnsi="Times New Roman" w:cs="Times New Roman"/>
          <w:sz w:val="18"/>
          <w:szCs w:val="18"/>
          <w:lang w:val="hy-AM"/>
        </w:rPr>
        <w:t>Տիկին Մանուկյանի բացման խոսքը</w:t>
      </w:r>
      <w:r w:rsidR="00CA0DD4" w:rsidRPr="00613219">
        <w:rPr>
          <w:rFonts w:ascii="Times New Roman" w:hAnsi="Times New Roman" w:cs="Times New Roman"/>
          <w:sz w:val="18"/>
          <w:szCs w:val="18"/>
          <w:lang w:val="hy-AM"/>
        </w:rPr>
        <w:tab/>
      </w:r>
      <w:r w:rsidRPr="00613219">
        <w:rPr>
          <w:rFonts w:ascii="Times New Roman" w:hAnsi="Times New Roman" w:cs="Times New Roman"/>
          <w:sz w:val="18"/>
          <w:szCs w:val="18"/>
          <w:lang w:val="hy-AM"/>
        </w:rPr>
        <w:t xml:space="preserve">            </w:t>
      </w:r>
      <w:r w:rsidR="00613219">
        <w:rPr>
          <w:rFonts w:ascii="Times New Roman" w:hAnsi="Times New Roman" w:cs="Times New Roman"/>
          <w:sz w:val="18"/>
          <w:szCs w:val="18"/>
          <w:lang w:val="hy-AM"/>
        </w:rPr>
        <w:t xml:space="preserve">           </w:t>
      </w:r>
      <w:r w:rsidRPr="00613219">
        <w:rPr>
          <w:rFonts w:ascii="Times New Roman" w:hAnsi="Times New Roman" w:cs="Times New Roman"/>
          <w:sz w:val="18"/>
          <w:szCs w:val="18"/>
          <w:lang w:val="hy-AM"/>
        </w:rPr>
        <w:t>Երեխաների ելույթը</w:t>
      </w:r>
      <w:r w:rsidR="00CA0DD4" w:rsidRPr="00613219">
        <w:rPr>
          <w:sz w:val="20"/>
          <w:lang w:val="hy-AM"/>
        </w:rPr>
        <w:tab/>
      </w:r>
      <w:r w:rsidR="00613219" w:rsidRPr="00613219">
        <w:rPr>
          <w:sz w:val="20"/>
          <w:lang w:val="hy-AM"/>
        </w:rPr>
        <w:t xml:space="preserve">  </w:t>
      </w:r>
      <w:r w:rsidR="00613219" w:rsidRPr="0045779F">
        <w:rPr>
          <w:rFonts w:ascii="Times New Roman" w:hAnsi="Times New Roman" w:cs="Times New Roman"/>
          <w:sz w:val="18"/>
          <w:lang w:val="hy-AM"/>
        </w:rPr>
        <w:t>Դեսպան Տագուչիի շնորհավորական ուղերձը</w:t>
      </w:r>
    </w:p>
    <w:p w:rsidR="00CA0DD4" w:rsidRDefault="00CA0DD4" w:rsidP="00CA0DD4">
      <w:pPr>
        <w:tabs>
          <w:tab w:val="left" w:pos="4950"/>
          <w:tab w:val="left" w:pos="9162"/>
        </w:tabs>
        <w:spacing w:after="0"/>
        <w:ind w:firstLine="720"/>
        <w:jc w:val="both"/>
      </w:pPr>
      <w:r>
        <w:rPr>
          <w:rFonts w:hint="eastAsia"/>
          <w:noProof/>
          <w:lang w:eastAsia="en-US"/>
        </w:rPr>
        <w:lastRenderedPageBreak/>
        <w:drawing>
          <wp:inline distT="0" distB="0" distL="0" distR="0" wp14:anchorId="23E17F7D" wp14:editId="1CE492CA">
            <wp:extent cx="2333625" cy="1562100"/>
            <wp:effectExtent l="0" t="0" r="9525" b="0"/>
            <wp:docPr id="9" name="図 9" descr="C:\Users\d14577\AppData\Local\Microsoft\Windows\INetCache\Content.Word\IMG_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d14577\AppData\Local\Microsoft\Windows\INetCache\Content.Word\IMG_5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hint="eastAsia"/>
          <w:noProof/>
          <w:lang w:eastAsia="en-US"/>
        </w:rPr>
        <w:drawing>
          <wp:inline distT="0" distB="0" distL="0" distR="0" wp14:anchorId="07E00197" wp14:editId="37A9A5CB">
            <wp:extent cx="2333625" cy="1562100"/>
            <wp:effectExtent l="0" t="0" r="9525" b="0"/>
            <wp:docPr id="8" name="図 8" descr="C:\Users\d14577\AppData\Local\Microsoft\Windows\INetCache\Content.Word\IMG_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d14577\AppData\Local\Microsoft\Windows\INetCache\Content.Word\IMG_5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hint="eastAsia"/>
          <w:noProof/>
          <w:lang w:eastAsia="en-US"/>
        </w:rPr>
        <w:drawing>
          <wp:inline distT="0" distB="0" distL="0" distR="0" wp14:anchorId="024A2F79" wp14:editId="730BD672">
            <wp:extent cx="2333625" cy="1562100"/>
            <wp:effectExtent l="0" t="0" r="9525" b="0"/>
            <wp:docPr id="4" name="図 4" descr="C:\Users\d14577\AppData\Local\Microsoft\Windows\INetCache\Content.Word\IMG_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d14577\AppData\Local\Microsoft\Windows\INetCache\Content.Word\IMG_5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D4" w:rsidRPr="00836227" w:rsidRDefault="00613219" w:rsidP="00CA0DD4">
      <w:pPr>
        <w:tabs>
          <w:tab w:val="left" w:pos="4950"/>
          <w:tab w:val="left" w:pos="9162"/>
        </w:tabs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  <w:lang w:val="hy-AM"/>
        </w:rPr>
      </w:pPr>
      <w:r>
        <w:rPr>
          <w:rFonts w:ascii="Times New Roman" w:hAnsi="Times New Roman" w:cs="Times New Roman"/>
          <w:sz w:val="18"/>
          <w:szCs w:val="18"/>
          <w:lang w:val="hy-AM"/>
        </w:rPr>
        <w:t xml:space="preserve">                 </w:t>
      </w:r>
      <w:r w:rsidRPr="00613219">
        <w:rPr>
          <w:rFonts w:ascii="Times New Roman" w:hAnsi="Times New Roman" w:cs="Times New Roman"/>
          <w:sz w:val="18"/>
          <w:szCs w:val="18"/>
          <w:lang w:val="hy-AM"/>
        </w:rPr>
        <w:t xml:space="preserve">Պարոն Բաբլոյանի խոսքը           </w:t>
      </w:r>
      <w:r>
        <w:rPr>
          <w:rFonts w:ascii="Times New Roman" w:hAnsi="Times New Roman" w:cs="Times New Roman"/>
          <w:sz w:val="18"/>
          <w:szCs w:val="18"/>
          <w:lang w:val="hy-AM"/>
        </w:rPr>
        <w:t xml:space="preserve">              </w:t>
      </w:r>
      <w:r w:rsidRPr="00613219">
        <w:rPr>
          <w:rFonts w:ascii="Times New Roman" w:hAnsi="Times New Roman" w:cs="Times New Roman"/>
          <w:sz w:val="18"/>
          <w:szCs w:val="18"/>
          <w:lang w:val="hy-AM"/>
        </w:rPr>
        <w:t>«Սուրբ Աստվածամայր» բժշկական կենտրոնի տնօրեն</w:t>
      </w:r>
      <w:r w:rsidR="00CA0DD4" w:rsidRPr="00836227">
        <w:rPr>
          <w:rFonts w:ascii="Times New Roman" w:hAnsi="Times New Roman" w:cs="Times New Roman"/>
          <w:sz w:val="18"/>
          <w:szCs w:val="18"/>
          <w:lang w:val="hy-AM"/>
        </w:rPr>
        <w:tab/>
      </w:r>
      <w:r w:rsidRPr="00613219">
        <w:rPr>
          <w:rFonts w:ascii="Times New Roman" w:hAnsi="Times New Roman" w:cs="Times New Roman"/>
          <w:sz w:val="18"/>
          <w:szCs w:val="18"/>
          <w:lang w:val="hy-AM"/>
        </w:rPr>
        <w:t xml:space="preserve">               Տիկին Դանիելյանի խոսքը</w:t>
      </w:r>
    </w:p>
    <w:p w:rsidR="00190F57" w:rsidRPr="00190F57" w:rsidRDefault="00190F57" w:rsidP="00CA0DD4">
      <w:pPr>
        <w:tabs>
          <w:tab w:val="left" w:pos="4950"/>
          <w:tab w:val="left" w:pos="9162"/>
        </w:tabs>
        <w:spacing w:after="0"/>
        <w:ind w:firstLine="720"/>
        <w:jc w:val="both"/>
        <w:rPr>
          <w:noProof/>
          <w:sz w:val="20"/>
        </w:rPr>
      </w:pPr>
      <w:r w:rsidRPr="00836227">
        <w:rPr>
          <w:noProof/>
          <w:sz w:val="20"/>
          <w:lang w:val="hy-AM"/>
        </w:rPr>
        <w:tab/>
      </w:r>
      <w:r w:rsidR="00613219">
        <w:rPr>
          <w:rFonts w:ascii="Sylfaen" w:hAnsi="Sylfaen"/>
          <w:noProof/>
          <w:sz w:val="20"/>
          <w:lang w:val="hy-AM"/>
        </w:rPr>
        <w:t xml:space="preserve">                </w:t>
      </w:r>
      <w:r w:rsidR="00613219" w:rsidRPr="00613219">
        <w:rPr>
          <w:rFonts w:ascii="Times New Roman" w:hAnsi="Times New Roman" w:cs="Times New Roman"/>
          <w:sz w:val="18"/>
          <w:szCs w:val="18"/>
          <w:lang w:val="hy-AM"/>
        </w:rPr>
        <w:t>պարոն Դալլաքյանի խոսքը</w:t>
      </w:r>
    </w:p>
    <w:p w:rsidR="00CA0DD4" w:rsidRDefault="00CA0DD4" w:rsidP="00CA0DD4">
      <w:pPr>
        <w:tabs>
          <w:tab w:val="left" w:pos="4950"/>
          <w:tab w:val="left" w:pos="9162"/>
        </w:tabs>
        <w:spacing w:after="0"/>
        <w:ind w:firstLine="720"/>
        <w:jc w:val="both"/>
        <w:rPr>
          <w:noProof/>
          <w:sz w:val="20"/>
        </w:rPr>
      </w:pPr>
      <w:r>
        <w:rPr>
          <w:noProof/>
          <w:lang w:eastAsia="en-US"/>
        </w:rPr>
        <w:drawing>
          <wp:inline distT="0" distB="0" distL="0" distR="0" wp14:anchorId="282EDB0A" wp14:editId="2895D059">
            <wp:extent cx="2352675" cy="1562100"/>
            <wp:effectExtent l="0" t="0" r="9525" b="0"/>
            <wp:docPr id="7" name="図 7" descr="C:\Users\d14577\AppData\Local\Microsoft\Windows\INetCache\Content.Word\IMG_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d14577\AppData\Local\Microsoft\Windows\INetCache\Content.Word\IMG_5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tab/>
      </w:r>
      <w:r>
        <w:rPr>
          <w:noProof/>
          <w:lang w:eastAsia="en-US"/>
        </w:rPr>
        <w:drawing>
          <wp:inline distT="0" distB="0" distL="0" distR="0" wp14:anchorId="1666A546" wp14:editId="7ADF3815">
            <wp:extent cx="2352675" cy="1562100"/>
            <wp:effectExtent l="0" t="0" r="9525" b="0"/>
            <wp:docPr id="6" name="図 6" descr="C:\Users\d14577\AppData\Local\Microsoft\Windows\INetCache\Content.Word\IMG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d14577\AppData\Local\Microsoft\Windows\INetCache\Content.Word\IMG_50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DD4" w:rsidRPr="00613219" w:rsidRDefault="00613219" w:rsidP="00CA0DD4">
      <w:pPr>
        <w:tabs>
          <w:tab w:val="left" w:pos="4950"/>
          <w:tab w:val="left" w:pos="9180"/>
        </w:tabs>
        <w:spacing w:after="0"/>
        <w:ind w:firstLine="720"/>
        <w:jc w:val="both"/>
        <w:rPr>
          <w:rFonts w:ascii="Times New Roman" w:hAnsi="Times New Roman" w:cs="Times New Roman"/>
          <w:sz w:val="18"/>
          <w:szCs w:val="18"/>
          <w:lang w:val="hy-AM"/>
        </w:rPr>
      </w:pPr>
      <w:r>
        <w:rPr>
          <w:rFonts w:ascii="Times New Roman" w:hAnsi="Times New Roman" w:cs="Times New Roman"/>
          <w:sz w:val="18"/>
          <w:szCs w:val="18"/>
          <w:lang w:val="hy-AM"/>
        </w:rPr>
        <w:t xml:space="preserve">   </w:t>
      </w:r>
      <w:r w:rsidRPr="00F56276">
        <w:rPr>
          <w:rFonts w:ascii="Times New Roman" w:hAnsi="Times New Roman" w:cs="Times New Roman"/>
          <w:sz w:val="18"/>
          <w:szCs w:val="18"/>
          <w:lang w:val="hy-AM"/>
        </w:rPr>
        <w:t xml:space="preserve">Դրամաշնորհի պայմանագրի </w:t>
      </w:r>
      <w:r>
        <w:rPr>
          <w:rFonts w:ascii="Times New Roman" w:hAnsi="Times New Roman" w:cs="Times New Roman"/>
          <w:sz w:val="18"/>
          <w:szCs w:val="18"/>
          <w:lang w:val="hy-AM"/>
        </w:rPr>
        <w:t xml:space="preserve">ստորագրումը        </w:t>
      </w:r>
      <w:r w:rsidRPr="00613219">
        <w:rPr>
          <w:rFonts w:ascii="Times New Roman" w:hAnsi="Times New Roman" w:cs="Times New Roman"/>
          <w:sz w:val="18"/>
          <w:szCs w:val="18"/>
          <w:lang w:val="hy-AM"/>
        </w:rPr>
        <w:t>Դեսպան Տագուչիի և տիկին Մանուկյանի ամուր ձեռքսեղմումը</w:t>
      </w:r>
      <w:r w:rsidR="00CA0DD4" w:rsidRPr="00613219">
        <w:rPr>
          <w:rFonts w:ascii="Times New Roman" w:hAnsi="Times New Roman" w:cs="Times New Roman"/>
          <w:sz w:val="18"/>
          <w:szCs w:val="18"/>
          <w:lang w:val="hy-AM"/>
        </w:rPr>
        <w:tab/>
      </w:r>
    </w:p>
    <w:p w:rsidR="00032605" w:rsidRPr="00613219" w:rsidRDefault="00032605" w:rsidP="00CA0DD4">
      <w:pPr>
        <w:spacing w:after="0"/>
        <w:jc w:val="both"/>
        <w:rPr>
          <w:sz w:val="20"/>
          <w:lang w:val="hy-AM"/>
        </w:rPr>
      </w:pPr>
    </w:p>
    <w:p w:rsidR="00613219" w:rsidRPr="003A57C7" w:rsidRDefault="00613219" w:rsidP="00613219">
      <w:pPr>
        <w:spacing w:after="0"/>
        <w:jc w:val="both"/>
        <w:rPr>
          <w:rFonts w:ascii="Times New Roman" w:hAnsi="Times New Roman" w:cs="Times New Roman"/>
          <w:sz w:val="24"/>
          <w:szCs w:val="24"/>
          <w:lang w:val="hy-AM"/>
        </w:rPr>
      </w:pPr>
    </w:p>
    <w:p w:rsidR="00FC2A47" w:rsidRPr="00494D23" w:rsidRDefault="00FC2A47" w:rsidP="00FC2A47">
      <w:pPr>
        <w:tabs>
          <w:tab w:val="left" w:pos="4950"/>
          <w:tab w:val="left" w:pos="9162"/>
        </w:tabs>
        <w:spacing w:after="0"/>
        <w:ind w:firstLineChars="50" w:firstLine="100"/>
        <w:jc w:val="both"/>
        <w:rPr>
          <w:sz w:val="20"/>
          <w:lang w:val="pt-PT"/>
        </w:rPr>
      </w:pPr>
      <w:r w:rsidRPr="006C5B81">
        <w:rPr>
          <w:sz w:val="20"/>
          <w:lang w:val="pt-PT"/>
        </w:rPr>
        <w:t xml:space="preserve">News.am : </w:t>
      </w:r>
      <w:r>
        <w:rPr>
          <w:sz w:val="20"/>
        </w:rPr>
        <w:object w:dxaOrig="1531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8pt" o:ole="">
            <v:imagedata r:id="rId14" o:title=""/>
          </v:shape>
          <o:OLEObject Type="Embed" ProgID="AcroExch.Document.DC" ShapeID="_x0000_i1025" DrawAspect="Icon" ObjectID="_1588497131" r:id="rId15"/>
        </w:object>
      </w:r>
      <w:r w:rsidRPr="00494D23">
        <w:rPr>
          <w:rFonts w:hint="eastAsia"/>
          <w:sz w:val="20"/>
          <w:lang w:val="pt-PT"/>
        </w:rPr>
        <w:t xml:space="preserve">      </w:t>
      </w:r>
      <w:r>
        <w:rPr>
          <w:rFonts w:hint="eastAsia"/>
          <w:sz w:val="20"/>
          <w:lang w:val="pt-PT"/>
        </w:rPr>
        <w:t xml:space="preserve">   </w:t>
      </w:r>
      <w:r w:rsidRPr="006C5B81">
        <w:rPr>
          <w:sz w:val="20"/>
          <w:lang w:val="pt-PT"/>
        </w:rPr>
        <w:t>Panorama.am :</w:t>
      </w:r>
      <w:r w:rsidRPr="00494D23">
        <w:rPr>
          <w:sz w:val="20"/>
          <w:lang w:val="pt-PT"/>
        </w:rPr>
        <w:t xml:space="preserve"> </w:t>
      </w:r>
      <w:r>
        <w:rPr>
          <w:sz w:val="20"/>
          <w:lang w:val="es-ES_tradnl"/>
        </w:rPr>
        <w:object w:dxaOrig="1531" w:dyaOrig="960">
          <v:shape id="_x0000_i1026" type="#_x0000_t75" style="width:76.5pt;height:48pt" o:ole="">
            <v:imagedata r:id="rId16" o:title=""/>
          </v:shape>
          <o:OLEObject Type="Embed" ProgID="AcroExch.Document.DC" ShapeID="_x0000_i1026" DrawAspect="Icon" ObjectID="_1588497132" r:id="rId17"/>
        </w:object>
      </w:r>
      <w:r>
        <w:rPr>
          <w:rFonts w:hint="eastAsia"/>
          <w:sz w:val="20"/>
          <w:lang w:val="pt-PT"/>
        </w:rPr>
        <w:t xml:space="preserve">           </w:t>
      </w:r>
      <w:r w:rsidRPr="006C5B81">
        <w:rPr>
          <w:sz w:val="20"/>
          <w:lang w:val="pt-PT"/>
        </w:rPr>
        <w:t xml:space="preserve"> </w:t>
      </w:r>
      <w:r w:rsidRPr="00494D23">
        <w:rPr>
          <w:rFonts w:hint="eastAsia"/>
          <w:sz w:val="20"/>
          <w:lang w:val="pt-PT"/>
        </w:rPr>
        <w:t>Lragir</w:t>
      </w:r>
      <w:r>
        <w:rPr>
          <w:rFonts w:hint="eastAsia"/>
          <w:sz w:val="20"/>
          <w:lang w:val="pt-PT"/>
        </w:rPr>
        <w:t xml:space="preserve"> :</w:t>
      </w:r>
      <w:r w:rsidRPr="00494D23">
        <w:rPr>
          <w:rFonts w:hint="eastAsia"/>
          <w:sz w:val="20"/>
          <w:lang w:val="pt-PT"/>
        </w:rPr>
        <w:t xml:space="preserve">    </w:t>
      </w:r>
      <w:r w:rsidRPr="00494D23">
        <w:rPr>
          <w:sz w:val="20"/>
          <w:lang w:val="pt-PT"/>
        </w:rPr>
        <w:t xml:space="preserve"> </w:t>
      </w:r>
      <w:r>
        <w:rPr>
          <w:sz w:val="20"/>
          <w:lang w:val="pt-PT"/>
        </w:rPr>
        <w:object w:dxaOrig="1531" w:dyaOrig="960">
          <v:shape id="_x0000_i1027" type="#_x0000_t75" style="width:76.5pt;height:48pt" o:ole="">
            <v:imagedata r:id="rId14" o:title=""/>
          </v:shape>
          <o:OLEObject Type="Embed" ProgID="AcroExch.Document.DC" ShapeID="_x0000_i1027" DrawAspect="Icon" ObjectID="_1588497133" r:id="rId18"/>
        </w:object>
      </w:r>
    </w:p>
    <w:p w:rsidR="00371B90" w:rsidRPr="00FC2A47" w:rsidRDefault="00371B90" w:rsidP="00836227">
      <w:pPr>
        <w:tabs>
          <w:tab w:val="left" w:pos="4950"/>
          <w:tab w:val="left" w:pos="9162"/>
        </w:tabs>
        <w:spacing w:after="0" w:line="276" w:lineRule="auto"/>
        <w:jc w:val="both"/>
        <w:rPr>
          <w:rFonts w:ascii="Times New Roman" w:hAnsi="Times New Roman" w:cs="Times New Roman"/>
          <w:lang w:val="pt-PT"/>
        </w:rPr>
      </w:pPr>
      <w:bookmarkStart w:id="0" w:name="_GoBack"/>
      <w:bookmarkEnd w:id="0"/>
    </w:p>
    <w:sectPr w:rsidR="00371B90" w:rsidRPr="00FC2A47" w:rsidSect="00613219">
      <w:pgSz w:w="15840" w:h="12240" w:orient="landscape"/>
      <w:pgMar w:top="270" w:right="1080" w:bottom="28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40E" w:rsidRDefault="0085640E" w:rsidP="003C5C32">
      <w:pPr>
        <w:spacing w:after="0" w:line="240" w:lineRule="auto"/>
      </w:pPr>
      <w:r>
        <w:separator/>
      </w:r>
    </w:p>
  </w:endnote>
  <w:endnote w:type="continuationSeparator" w:id="0">
    <w:p w:rsidR="0085640E" w:rsidRDefault="0085640E" w:rsidP="003C5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40E" w:rsidRDefault="0085640E" w:rsidP="003C5C32">
      <w:pPr>
        <w:spacing w:after="0" w:line="240" w:lineRule="auto"/>
      </w:pPr>
      <w:r>
        <w:separator/>
      </w:r>
    </w:p>
  </w:footnote>
  <w:footnote w:type="continuationSeparator" w:id="0">
    <w:p w:rsidR="0085640E" w:rsidRDefault="0085640E" w:rsidP="003C5C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12D"/>
    <w:rsid w:val="00022522"/>
    <w:rsid w:val="00032605"/>
    <w:rsid w:val="000367DB"/>
    <w:rsid w:val="000403AD"/>
    <w:rsid w:val="00044BBE"/>
    <w:rsid w:val="00075F23"/>
    <w:rsid w:val="00097AA3"/>
    <w:rsid w:val="000C3687"/>
    <w:rsid w:val="000F3161"/>
    <w:rsid w:val="00124E52"/>
    <w:rsid w:val="001273C0"/>
    <w:rsid w:val="00184DB4"/>
    <w:rsid w:val="00190F57"/>
    <w:rsid w:val="001B2BF3"/>
    <w:rsid w:val="001C04CC"/>
    <w:rsid w:val="001C5946"/>
    <w:rsid w:val="001D07C3"/>
    <w:rsid w:val="001E12EB"/>
    <w:rsid w:val="00222564"/>
    <w:rsid w:val="002975CA"/>
    <w:rsid w:val="00302079"/>
    <w:rsid w:val="00303C48"/>
    <w:rsid w:val="00335391"/>
    <w:rsid w:val="0036423E"/>
    <w:rsid w:val="00371B90"/>
    <w:rsid w:val="00374F8F"/>
    <w:rsid w:val="00390B2E"/>
    <w:rsid w:val="003B293E"/>
    <w:rsid w:val="003C089C"/>
    <w:rsid w:val="003C268B"/>
    <w:rsid w:val="003C5C32"/>
    <w:rsid w:val="003E466F"/>
    <w:rsid w:val="003F2196"/>
    <w:rsid w:val="003F67E0"/>
    <w:rsid w:val="004025CC"/>
    <w:rsid w:val="00427435"/>
    <w:rsid w:val="0047223B"/>
    <w:rsid w:val="004728E4"/>
    <w:rsid w:val="005021CE"/>
    <w:rsid w:val="00512F4B"/>
    <w:rsid w:val="00574304"/>
    <w:rsid w:val="00577002"/>
    <w:rsid w:val="00593994"/>
    <w:rsid w:val="005957C8"/>
    <w:rsid w:val="005C1D8D"/>
    <w:rsid w:val="005C693D"/>
    <w:rsid w:val="00613219"/>
    <w:rsid w:val="0061618D"/>
    <w:rsid w:val="006329EE"/>
    <w:rsid w:val="00643D9E"/>
    <w:rsid w:val="00651B2B"/>
    <w:rsid w:val="006A6089"/>
    <w:rsid w:val="006C35EB"/>
    <w:rsid w:val="006F0B95"/>
    <w:rsid w:val="006F0C49"/>
    <w:rsid w:val="00702202"/>
    <w:rsid w:val="00715DA6"/>
    <w:rsid w:val="00720B97"/>
    <w:rsid w:val="007651A4"/>
    <w:rsid w:val="00797B02"/>
    <w:rsid w:val="007F0B9D"/>
    <w:rsid w:val="00805990"/>
    <w:rsid w:val="00815A24"/>
    <w:rsid w:val="00823379"/>
    <w:rsid w:val="00836227"/>
    <w:rsid w:val="00844BFF"/>
    <w:rsid w:val="00851F62"/>
    <w:rsid w:val="0085640E"/>
    <w:rsid w:val="00862EFF"/>
    <w:rsid w:val="008743C5"/>
    <w:rsid w:val="008A017F"/>
    <w:rsid w:val="008D37E2"/>
    <w:rsid w:val="008F284C"/>
    <w:rsid w:val="00905113"/>
    <w:rsid w:val="00916632"/>
    <w:rsid w:val="009170AB"/>
    <w:rsid w:val="0093712D"/>
    <w:rsid w:val="00972F5D"/>
    <w:rsid w:val="0099101E"/>
    <w:rsid w:val="009F0B50"/>
    <w:rsid w:val="00A10B62"/>
    <w:rsid w:val="00A65BDE"/>
    <w:rsid w:val="00A977B3"/>
    <w:rsid w:val="00AB0276"/>
    <w:rsid w:val="00AF39BC"/>
    <w:rsid w:val="00B10BFF"/>
    <w:rsid w:val="00B11E4A"/>
    <w:rsid w:val="00B23FAB"/>
    <w:rsid w:val="00B330C7"/>
    <w:rsid w:val="00B33C0E"/>
    <w:rsid w:val="00B37200"/>
    <w:rsid w:val="00B86E62"/>
    <w:rsid w:val="00BA46A2"/>
    <w:rsid w:val="00BA52E0"/>
    <w:rsid w:val="00BC28DA"/>
    <w:rsid w:val="00BC7816"/>
    <w:rsid w:val="00BE666F"/>
    <w:rsid w:val="00BE7CAA"/>
    <w:rsid w:val="00BF6849"/>
    <w:rsid w:val="00BF6EBE"/>
    <w:rsid w:val="00C13241"/>
    <w:rsid w:val="00C37F68"/>
    <w:rsid w:val="00C602EE"/>
    <w:rsid w:val="00C82545"/>
    <w:rsid w:val="00CA0DD4"/>
    <w:rsid w:val="00CA36A7"/>
    <w:rsid w:val="00CF0BAB"/>
    <w:rsid w:val="00D20445"/>
    <w:rsid w:val="00D20C1B"/>
    <w:rsid w:val="00D224A6"/>
    <w:rsid w:val="00D4562E"/>
    <w:rsid w:val="00D7065F"/>
    <w:rsid w:val="00D84551"/>
    <w:rsid w:val="00DB09F8"/>
    <w:rsid w:val="00DB6F93"/>
    <w:rsid w:val="00DF571C"/>
    <w:rsid w:val="00E466F2"/>
    <w:rsid w:val="00E53319"/>
    <w:rsid w:val="00E72B0A"/>
    <w:rsid w:val="00E83779"/>
    <w:rsid w:val="00E87ABE"/>
    <w:rsid w:val="00E917F0"/>
    <w:rsid w:val="00EA4881"/>
    <w:rsid w:val="00EA5835"/>
    <w:rsid w:val="00EE500D"/>
    <w:rsid w:val="00EF19BA"/>
    <w:rsid w:val="00F244FF"/>
    <w:rsid w:val="00F26945"/>
    <w:rsid w:val="00FA7B90"/>
    <w:rsid w:val="00FB5166"/>
    <w:rsid w:val="00FC2A47"/>
    <w:rsid w:val="00FD4838"/>
    <w:rsid w:val="00FF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EAC34BC-17AB-49BD-9955-87D7B00A4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5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C32"/>
  </w:style>
  <w:style w:type="paragraph" w:styleId="Footer">
    <w:name w:val="footer"/>
    <w:basedOn w:val="Normal"/>
    <w:link w:val="FooterChar"/>
    <w:uiPriority w:val="99"/>
    <w:unhideWhenUsed/>
    <w:rsid w:val="003C5C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C32"/>
  </w:style>
  <w:style w:type="paragraph" w:styleId="BalloonText">
    <w:name w:val="Balloon Text"/>
    <w:basedOn w:val="Normal"/>
    <w:link w:val="BalloonTextChar"/>
    <w:uiPriority w:val="99"/>
    <w:semiHidden/>
    <w:unhideWhenUsed/>
    <w:rsid w:val="0082337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379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371B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24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KOHNO TAIKI</dc:creator>
  <cp:keywords/>
  <dc:description/>
  <cp:lastModifiedBy>KHACHATRYAN MANVEL</cp:lastModifiedBy>
  <cp:revision>4</cp:revision>
  <dcterms:created xsi:type="dcterms:W3CDTF">2018-03-22T12:20:00Z</dcterms:created>
  <dcterms:modified xsi:type="dcterms:W3CDTF">2018-05-22T08:26:00Z</dcterms:modified>
</cp:coreProperties>
</file>